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TESTO COORDINATO DEL DECRETO-LEGGE 30 dicembre 2015, n. 210 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Testo del  decreto-legge  30  dicembre  2015,  n.  210  (in  Gazzetta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Ufficiale - Serie generale - n. 302 del 30 dicembre 2015), coordinato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 la legge di conversione 25 febbraio 2016, n. 21 (in questa stessa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Gazzetta Ufficiale - alla  pag.  1),  recante:  "Proroga  di  termini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previsti da disposizioni legislative.". (16A01640)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(GU n.47 del 26-2-2016)  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Vigente al: 26-2-2016    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Avvertenza: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Il testo coordinato qui pubblicato e' stato redatto dal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giustizia ai sensi dell'art. 11, comma 1, del testo unico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sulla promulgazione  delle  leggi,  sull'emanazione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decreti  del  Presidente  della  Repubblica  e  sulle   pubblicazioni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ufficiali della Repubblica italiana, approvato con D.P.R. 28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1985, n. 1092,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dell'art. 10,  comma  3,  del  medesimo  testo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unico, al solo fine di facilitare la lettura sia  delle  disposizioni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decreto-legge, integrate con le modifiche apportate  dalla  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conversione, che di  quelle  richiamate  nel  decreto,  trascritte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nelle note. Restano invariati il  valore  e  l'efficacia  degli  atti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legislativi qui riportati.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Le modifiche apportate dalla legge di conversione  sono  stampate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 caratteri corsivi.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Tali modifiche sono riportate in video tra i segni (( ... )).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 norma dell'art. 15, comma 5, della legge 23 agosto 1988, n. 400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(Disciplina dell'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 di Governo e ordinamento della  Presidenza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Consiglio dei ministri), le modifiche apportate  dalla  legge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conversione hanno efficacia dal giorno successivo a quello della  sua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pubblicazione.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1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Proroga di termini in materia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di pubbliche amministrazioni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 All'art.  1  del  decreto-legge  29  dicembre  2011,  n.   216,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convertito, con modificazioni, dalla legge 24 febbraio 2012,  n.  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1, le parole:  «31  dicembre  2015»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«31 dicembre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2, le parole: «31 dicembre 2015», ovunque  ricorrono,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sostituite dalle seguenti: «31 dicembre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c)  al  comma  6-quater,  le  parole:  «31  dicembre  2015»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1, comma 5, del decreto-legge 30 dicembre 2013, n. 150,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27 febbraio 2014,  n.  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«31 dicembre 2015»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 All'art.  1  del  decreto-legge  31  dicembre  2014,  n.   192,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27 febbraio 2015,  n.  11,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2, dopo le  parole:  «verificatesi  nell'anno  2013»,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inserite le seguenti:  «e  nell'anno  2014»  e  le  parole: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2015», ovunque ricorrono, sono  sostituite 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«31 dicembre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4, le parole:  «31  dicembre  2015»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(( 3-bis. All'art. 3, commi 1 e  2,  del  decreto-legge  20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79, convertito, con  modificazioni,  dalla  legge  7  agosto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131, la parola: «2014» e' sostituita dalla seguente: «2016».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4. Nelle  more  dell'adozione  dei  decreti  legislativi  attuativi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dell'art. 11 della legge 7 agosto 2015, n. 124, all'art. 2, comma 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 decreto-legge  6   luglio   2012,   n.   95,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7 agosto 2012,  n.  135,  le  parole: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2015» sono sostituite dalle 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(( 4-bis. Il termine di  cui  all'art.  4,  comma  5,  del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legislativo 29 marzo 2012, n. 49, relativo al triennio 2016-2018,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prorogato al 30 aprile 2016.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5. All'art. 1, comma 6-septies, del decreto-legge 28 dicembre 2006,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300, convertito, con modificazioni, dalla legge 26 febbraio  2007,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17, le parole: «31 dicembre 2015» sono sostituite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6. All'art. 1, comma 4-bis, del decreto-legge 28 dicembre 2006,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300, convertito, con modificazioni, dalla legge 26 febbraio 2007,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17, le parole: «31 dicembre 2015» sono sostituite dalle seguenti: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7. All'art. 2, comma 6-quinquies,  del  decreto-legge  29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2010, n. 225, convertito, con modificazioni, dalla legge 26  febbraio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2011, n. 10, le parole: «31  dicembre  2015»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(( 7-bis. Il termine stabilito dall'art. 12 del decreto legislativo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luogotenenziale 21 agosto 1945, n. 518, e'  prorogato  al  25  aprile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2016 per la presentazione di proposte di ricompense al valor militare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per i caduti, i comuni e le province.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7-ter.  Le  proposte  di  cui  al  comma  7-bis  con  la   relativa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documentazione sono inviate  al  Ministero  della  difesa,  cui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demandate le attribuzioni della commissione unica nazionale di  primo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grado per la concessione delle  qualifiche  dei  partigiani  e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decorazioni al valor militare, istituita dall'art. 4 della  legge  28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marzo 1968, n. 341.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7-quater. Il riconoscimento delle qualifiche dei partigiani, di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agli articoli da 7 a 10 del decreto  legislativo  luogotenenziale  21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agosto 1945, n. 518, ha effetti solo  ai  fini  delle  ricompense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valore, senza nuovi o maggiori oneri per la finanza pubblica.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7-quinquies. All'attuazione  dei  commi  da  7-bis  a  7-quater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Ministero della difesa  provvede  nell'ambito  delle  risorse  umane,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finanziarie e strumentali disponibili a legislazione vigente.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8. All'art. 2223, comma 2, del (( codice dell'ordinamento militare,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cui al )) decreto legislativo 15 marzo 2010,  n.  66,  le  parole: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«Fino all'anno 2015» sono sostituite dalle seguenti:  «Fino  all'anno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(( 9. All'art. 4, comma 9,  terzo  periodo,  del  decreto-legge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agosto 2013, n. 101, convertito, con modificazioni,  dalla  legge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ottobre 2013, n. 125, le parole: «31 dicembre 2015»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9-bis. All'art. 1, comma 7, del decreto-legge 19  giugno  2015,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78, convertito, con modificazioni, dalla legge 6 agosto 2015, n. 125,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«31 dicembre 2015»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2016» e le parole: «per l'anno 2014»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«per l'anno 2015».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9-ter. All'art. 1 della legge 7 aprile 2014, n. 56, sono  apportate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79, lettera b), le parole: «entro trenta giorni»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«entro novanta giorni»;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82, le parole: «lettera  a)»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«lettere a) e b)».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9-quater. All'art. 4, comma 9, terzo periodo, del decreto-legge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agosto 2013, n. 101, convertito, con modificazioni,  dalla  legge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ottobre 2013, n. 125, come modificato, da ultimo,  dal  comma  9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articolo, dopo le parole: «i contratti  di  lavoro  a  tempo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determinato» sono inserite  le  seguenti:  «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i  contratti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collaborazione coordinata e continuativa, anche a progetto,».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10. All'art. 16-quater, comma 1, quarto periodo, del  decreto-legge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 giugno 2015, n. 78, convertito, con modificazioni, dalla  legge  6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agosto 2015, n. 125, le parole: «per  l'anno  2014»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«per gli anni 2014 e 2015».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(( 10-bis. Il termine  per  l'aggiornamento  delle  graduatorie  ad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esaurimento di cui all'art. 1, comma 605, lettera c), della legge  27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2006, n. 296,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gia'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aggiornate per il triennio 2014/2017,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prorogato all'anno scolastico 2018/2019 per il  triennio  successivo.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Conseguentemente, le prime fasce delle graduatorie di istituto di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5, comma 5, del regolamento di cui al decreto  del  Ministro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pubblica istruzione 13 giugno 2007, n. 131, per il conferimento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delle supplenze ai sensi dell'art. 4, comma 5, della legge  3  maggio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1999, n.  124,  sono  aggiornate  a  decorrere  dall'anno  scolastico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2019/2020.  Restano  fermi  i  termini  per   l'aggiornamento 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graduatorie di istituto di seconda e di terza fascia.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10-ter. All'art. 1 della legge 24 dicembre 2012, n.  228,  dopo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comma 107 e' inserito il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«107-bis.   Il   termine   ultimo   di  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validita'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  ai    fini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dell'equipollenza, di cui al comma 107, dei diplomi finali rilasciati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dalle istituzioni di cui al comma 102 e'  prorogato  al  31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10-quater. Al comma 14 dell'art. 14 del  decreto-legge  30  gennaio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1998, n. 6, convertito, con modificazioni, dalla legge 30 marzo 1998,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61, e' aggiunto,  in  fine,  il  seguente  periodo:  «Al  fine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prorogare    per    il    triennio     2016-2018     le   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tecnico-amministrative volte a ultimare il processo di  ricostruzione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nelle zone terremotate dell'Umbria, la regione Umbria  e  i  relativi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comuni coinvolti sono autorizzati a stipulare, con risorse proprie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fermo restando il conseguimento degli obiettivi di finanza  pubblica,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un periodo massimo di tre  anni,  contratti  di  lavoro  a  tempo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determinato,  nei  limiti  di  quanto  strettamente   necessario 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completamento delle predette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ricostruzione, nel rispetto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della normativa vigente in  materia  di  limitazioni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assunzionali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finanziarie,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dei limiti  di  durata  dei  contratti  a  tempo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determinato di cui all'art. 19  del  decreto  legislativo  15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2015, n. 81».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10-quinquies. Le risorse di cui all'art. 74, comma 1,  della  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23 dicembre 2000, n. 388, limitatamente  allo  stanziamento  relativo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all'anno 2016, per un importo massimo di 214.000 euro, possono essere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utilizzate anche ai fini del finanziamento delle spese di  avvio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fondi   di   previdenza   complementare    dei    dipendenti  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amministrazioni pubbliche.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10-sexies. Ai fini della procedura di chiamata di cui all'art.  24,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5, della legge  30  dicembre  2010,  n.  240,  il  termine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l'emanazione dei decreti previsti dall'art. 16, comma 2  e  comma  3,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lettera a), della medesima legge, come modificato  dall'art.  14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24 giugno 2014, n. 90, convertito,  con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dalla legge 11 agosto 2014, n. 114, e' prorogato al 31 dicembre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10-septies. All'art. 24,  comma  3,  lettera  b),  della  legge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2010, n. 240, le parole: «non rinnovabili»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«rinnovabili non oltre il 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10-octies. 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universita'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sono autorizzate a prorogare fino  al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2016, con risorse a carico del  proprio  bilancio  e  previo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parere favorevole del  dipartimento  di  afferenza,  i  contratti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ricercatori a tempo determinato, della tipologia di cui all'art.  24,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3, lettera b),  della  legge  30  dicembre  2010,  n.  240,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scadenza  prima  della  medesima  data,  i  cui  titolari  non  hanno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partecipato all'abilitazione scientifica nazionale delle tornate 2012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 2013. Ai fini  dell'ammissione  alle  procedure  di  selezione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titolari dei contratti  della  medesima  tipologia,  gli  assegni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ricerca, di cui all'art. 22 della citata legge n. 240 del 2010,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equipollenti a quelli erogati ai sensi della previgente disciplina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cui all'art. 51, comma 6, della legge 27 dicembre 1997, n. 449.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2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Proroga di termini in materia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di giustizia amministrativa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38, comma 1-bis, del decreto-legge 24 giugno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90, convertito, con modificazioni, dalla legge  11  agosto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114, le parole: «dal 1º gennaio 2016» sono sostituite dalle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«dal 1º luglio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(( All'art. 13 delle norme di attuazione di cui  all'allegato  2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)) al decreto legislativo 2 luglio 2010, n. 104, dopo il comma  1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aggiunto il seguente: «1-bis. In attuazione del criterio di  graduale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introduzione del processo  telematico,  a  decorrere  dalla  data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entrata in vigore del decreto di cui al comma 1 e fino alla data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30  giugno  2016  si  procede  alla   sperimentazione   delle   nuove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 presso  i  Tribunali  amministrativi  regionali  ed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Consiglio  di  Stato.  L'individuazione  delle   concrete 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modalita'</w:t>
      </w:r>
      <w:proofErr w:type="spellEnd"/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attuative  della  sperimentazione  e'  demandata  agli  Organi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Giustizia Amministrativa nel rispetto di quanto previsto nel predetto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decreto.».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(( 2-bis. Fatte salve  le  disposizioni  di  cui  all'art.  10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legislativo 19 febbraio  2014,  n.  14,  il  termine  per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cessazione  del  temporaneo  ripristino  delle   sezioni   distaccate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insulari   di   Ischia,    Lipari    e    Portoferraio,    ricadenti,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rispettivamente, nei circondari dei tribunali di  Napoli,  Barcellona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Pozzo di Gotto e Livorno, e'  prorogato  al  31  dicembre  2018.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l'effetto, il termine indicato dal citato  art.  10,  comma  13,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legislativo n. 14 del 2014 risulta prorogato  al  1°  gennaio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dell'anno successivo a  quello  della  proroga  indicata  al  periodo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precedente. Dall'attuazione del presente comma  non  devono  derivare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nuovi o maggiori oneri per la finanza pubblica.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2-ter. All'art. 22, comma 4, della legge 31 dicembre 2012, n.  247,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la parola: «tre» e' sostituita dalla seguente: «quattro».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2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Proroga di termini in materia di giustizia ordinaria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E' prorogato sino al 31 dicembre 2016 il  termine  assegnato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responsabile per i sistemi informativi  automatizzati  del 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giustizia per  l'adozione  delle  specifiche  tecniche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161-quater, primo comma, secondo periodo, delle disposizioni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l'attuazione  del  codice  di  procedura  civile  e  disposizioni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transitorie, di cui al regio decreto 18 dicembre 1941, n. 1368.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E' prorogato fino al 31 dicembre 2016 il  termine  assegnato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responsabile per i sistemi informativi  automatizzati  del 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giustizia per  l'adozione  delle  specifiche  tecniche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16-novies, comma 5, del decreto-legge 18  ottobre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179, convertito, con modificazioni, dalla legge 17 dicembre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221.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2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Ridefinizione dell'assetto territoriale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degli uffici dei giudici di pace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2, comma 1-bis, quarto periodo,  del  decreto-legge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2014, n. 192, convertito, con modificazioni, dalla legge  27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febbraio 2015, n. 11, le parole: «Entro il  28  febbraio  2016»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«Entro il 31 maggio 2016».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(( Art. 2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quater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Proroga di termini in materie di competenza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del Ministero del lavoro e delle politiche sociali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2, comma 34, della legge 28  giugno  2012,  n.  92,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«Per il periodo 2013-2015» sono  sostituite 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«Per  il  periodo  2013-2016».  Alle  minori  entrate  derivanti  dal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comma, pari a 38 milioni di euro, si provvede a  valere  sul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Fondo sociale per occupazione e formazione, di cui all'art. 18, comma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1,  lettera  a),  del  decreto-legge  29  novembre  2008,   n.   185,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convertito, con modificazioni, dalla legge 28 gennaio 2009, n. 2.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 Per  i  contratti  di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solidarieta'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,  di  cui  all'art.  1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30 ottobre 1984, n. 726, convertito, con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legge 19 dicembre 1984, n.  863,  e  successive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stipulati  prima  della  data  di  entrata  in  vigore  del 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legislativo 14 settembre 2015, n. 148, le cui istanze di integrazione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salariale siano state presentate entro la  stessa  data,  l'ammontare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trattamento di integrazione salariale e' aumentato, per  il  solo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anno 2016, per una durata massima di dodici mesi, nella misura del 10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cento della retribuzione  persa  a  seguito  della  riduzione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orario, fino a concorrenza dell'importo  massimo  complessivo  di  50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milioni di euro. Al relativo onere si provvede a valere sulle risorse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Fondo sociale per occupazione e formazione, di cui  all'art.  18,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1, lettera a), del decreto-legge  29  novembre  2008,  n.  185,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convertito, con modificazioni, dalla legge 28 gennaio 2009, n. 2.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 comma 284 dell'art. 1 della legge 28 dicembre 2015,  n.  208,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 primo periodo, dopo le parole: «forme sostitutive»  sono  inserite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 seguenti:  «ed  esclusive»  e,  all'ottavo  periodo,  le  parole: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«sessanta giorni» sono sostituite dalle seguenti:  «novanta  giorni».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3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Proroga di termini in materie di competenza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del Ministero dello sviluppo economico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43, comma 12, del (( testo unico dei servizi  di  media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audiovisivi e radiofonici, di cui al )) decreto legislativo 31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2005, n. 177, le parole: «31 dicembre  2015»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1 del decreto-legge 25 gennaio 2010, n.  3,  convertito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 modificazioni dalla legge 22 marzo 2010, n.  41,  dopo  il  comma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3-bis e' (( aggiunto )) il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«3-ter. Per esigenze di sicurezza nelle isole maggiori, il servizio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cui al comma 1 e' prorogato, relativamente alle utenze elettriche,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fino al 31 dicembre 2017. 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Autorita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 per l'energia elettrica, il gas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e il sistema idrico provvede: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ad aggiornare le condizioni del servizio per il nuovo biennio,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per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quantita'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massime pari a 400 MW in Sardegna e 200 MW in Sicilia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 l'assegnazione diretta di una valorizzazione annua  del  servizio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stesso pari a 170.000 euro/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MW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.;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(( b) ad adeguare, con decorrenza dal 1° gennaio 2016,  in  tutto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il territorio nazionale, la  struttura  delle  componenti  tariffarie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relative agli  oneri  generali  di  sistema  elettrico  applicate  ai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clienti dei servizi elettrici per usi diversi da quelli domestici  ai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criteri  che  governano  la  tariffa  di  rete  per  i   servizi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trasmissione, distribuzione e misura in vigore  alla  medesima  data,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tenendo  comunque  conto  dei  diversi  livelli  di  tensione  e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parametri di connessione, oltre che  della  diversa  natura  e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peculiarita'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degli oneri rispetto alla tariffa,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ad applicare,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 la medesima decorrenza, agli oneri generali relativi al  sostegno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delle energie rinnovabili, la rideterminazione degli oneri di sistema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elettrico di cui all'art. 39, comma 3, del  decreto-legge  22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83, convertito, con  modificazioni,  dalla  legge  7  agosto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2012, n. 134.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2-bis. I termini di cui all'art. 3, comma 1, del regolamento di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 decreto del Ministro dello sviluppo economico e del Ministro per 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rapporti con le regioni e la coesione territoriale 12 novembre  2011,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226, relativi alla mancata pubblicazione del bando di gara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all'allegato  1  annesso  allo  stesso  regolamento,  sono  prorogati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rispettivamente  di  dodici   mesi   per   gli   ambiti   del   primo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raggruppamento, di  quattordici  mesi  per  gli  ambiti  del  secondo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raggruppamento, di tredici mesi per gli ambiti del  terzo,  quarto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quinto raggruppamento, di nove  mesi  per  gli  ambiti  del  sesto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settimo raggruppamento e di cinque mesi per  gli  ambiti  dell'ottavo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raggruppamento, in  aggiunta  alle  proroghe  vigenti  alla  data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entrata in vigore della legge di conversione del presente decreto.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2-ter.  All'art.  4  del  decreto-legge  21  giugno  2013,  n.  69,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9 agosto 2013, n. 98,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2, il secondo periodo  e'  sostituito  dai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«Scaduti tali termini,  la  Regione  competente  sull'ambito  assegna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ulteriori sei mesi per adempiere, decorsi i quali avvia la  procedura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 gara attraverso la nomina di un  commissario  ad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acta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,  ai  sensi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dell'art. 14, comma 7, del decreto legislativo  23  maggio  2000,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164. Decorsi due mesi dalla scadenza di tale  termine  senza  che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Regione competente abbia proceduto alla  nomina  del  commissario  ad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acta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, il Ministero dello  sviluppo  economico,  sentita  la  Regione,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interviene per dare avvio alla gara nominando un commissario ad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acta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L'importo  eventualmente  anticipato  dai  gestori  uscenti  per 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copertura degli oneri di gara, di cui all'art.  1,  comma  16-quater,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 decreto-legge  23  dicembre  2013,  n.  145,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21 febbraio  2014,  n.  9,  e'  trasferito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dalla stazione appaltante al commissario ad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acta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entro un mese  dalla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sua   nomina,   al   netto   dell'importo   relativo   agli   esborsi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precedentemente effettuati  per  la  preparazione  dei  documenti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gara.»;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i commi 4 e 5 sono abrogati.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2-quater. All'art. 15, comma 2, del  decreto  legislativo  3  marzo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2011, n. 28, le parole: «31  dicembre  2013»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2-quinquies. All'art. 1, comma 194, della legge 23  dicembre  2014,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n. 190, 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dopo le parole: «nell'anno 2014» sono inserite le seguenti: «e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 riduzioni effettuate nell'anno 2015»;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sono aggiunte, in fine, le  seguenti  parole:  «,  da  erogare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secondo i criteri e le  procedure  del  Fondo  per  il  pluralismo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l'innovazione  dell'informazione,  di  cui  all'art.  1,  comma  160,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lettera b), della legge 28 dicembre 2015, n. 208».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3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Scuola sperimentale di dottorato internazionale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Gran Sasso Science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Institute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- GSSI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 31-bis  del  decreto-legge  9  febbraio  2012,  n.  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4 aprile 2012, n. 35,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dopo il comma 2 e' inserito il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«2-bis. Al fine di proseguire 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sperimentazione, 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scadenza del triennio individuato dal comma  2  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operativita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scuola e' prorogata per un ulteriore triennio»;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dopo il comma 5 e' inserito il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«5-bis. Per il finanziamento delle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della  scuola  per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triennio  di  cui  al  comma  2-bis,  a  integrazione  delle  risorse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assegnate con deliberazione  del  CIPE  n.  76  del  6  agosto  2015,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pubblicata nella Gazzetta Ufficiale n. 267 del 16 novembre  2015,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autorizzata la spesa di 3 milioni di euro  per  ciascuno  degli  anni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2016, 2017 e 2018. Ai relativi oneri si provvede, quanto a 2  milioni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 euro  per  ciascuno  degli  anni  2016,  2017  e  2018,  mediante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corrispondente riduzione dell'autorizzazione di spesa di cui all'art.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5 della legge 24 dicembre 1993, n. 537, e, quanto a 1 milione di euro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ciascuno degli anni 2016, 2017 e  2018,  mediante  corrispondente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riduzione dell'autorizzazione di spesa di cui all'art. 7 del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legislativo 5 giugno 1998, n. 204»;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c) al comma 6, dopo le parole: «Allo scadere del  triennio»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inserite le seguenti: «di cui al comma 2-bis».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4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Proroga di termini in materie di competenza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dei Ministeri dell'interno e della difesa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E' prorogata, per l'anno 2016, l'applicazione delle disposizioni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cui all'art. 1, comma 1-bis, del decreto-legge 30  dicembre  2004,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314, convertito, con modificazioni, dalla legge 1º marzo 2005,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(( 1-bis. All'art. 7, comma 2, del decreto-legge 19 giugno 2015,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78, convertito, con modificazioni, dalla legge 6 agosto 2015, n. 125,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«Per l'anno 2015» sono sostituite dalle seguenti: «Per 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anni 2015 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1-ter. Il termine di cui all'art.  9,  comma  4,  secondo  periodo,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legge 6 luglio 2012, n. 96, e' prorogato al 15 giugno 2016 solo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relativamente agli esercizi degli anni 2013 e 2014.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1-quater. Al comma 4 dell'art. 9 della legge 6 luglio 2012, n.  96,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e' aggiunto, in fine, il seguente periodo: «Ai partiti e ai movimenti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politici che non ottemperano all'obbligo di trasmissione  degli  atti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cui al secondo e al terzo periodo, nei termini ivi previsti  o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quelli eventualmente prorogati da  norme  di  legge,  la  Commissione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applica una sanzione amministrativa pecuniaria di euro 200.000».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L'adeguamento delle strutture adibite a servizi scolastici  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legislative e regolamentari in materia di (( prevenzione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degli  incendi  ))  previste   dall'art.   10-bis,   comma   1,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 12   settembre   2013,   n.   104,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8 novembre 2013,  n.  128,  e'  completato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entro sei mesi dalla data di adozione del  decreto  ministeriale  ivi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previsto e comunque non oltre il 31 dicembre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(( 2-bis. All'art. 11, comma 1, del decreto-legge 30 dicembre 2013,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150, convertito, con modificazioni, dalla legge 27 febbraio  2014,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15, le parole: «31 ottobre 2015» sono sostituite 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«31 dicembre 2016».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17, comma 4-quater, del decreto-legge 9 febbraio  2012,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5, convertito, con modificazioni, dalla legge 4  aprile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35, le parole: «31 dicembre 2015» sono sostituite dalle seguenti: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4. I termini di cui all'art. 14, comma 31-ter, del decreto-legge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maggio 2010, n. 78, convertito, con  modificazioni,  dalla  legge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luglio 2010, n. 122, sono differiti al 31 dicembre  2016.  ((  Per  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comuni istituiti a seguito dei processi  di  fusione  previsti  dalla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legislazione vigente che hanno concluso tali  processi  entro  il  1°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gennaio 2016,  l'obbligo  del  rispetto  delle  disposizioni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1, commi da 709 a 734, della legge 28 dicembre 2015, n. 208,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decorre  dal  1°  gennaio  2017.  Alla  compensazione  degli  effetti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finanziari  in  termini  di  fabbisogno  e  di  indebitamento   netto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derivanti  dall'attuazione  delle  disposizioni  di  cui  al  periodo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precedente, pari a 10,6 milioni di euro per l'anno 2016, si  provvede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mediante corrispondente utilizzo del Fondo per la compensazione degli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effetti finanziari non previsti a  legislazione  vigente  conseguenti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all'attualizzazione di contributi pluriennali,  di  cui  all'art.  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2, del decreto-legge 7 ottobre 2008, n.  154,  convertito,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4 dicembre  2008,  n.  189,  e  successive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modificazioni.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5. All'art. 41-bis, comma 1, del decreto-legge 24 aprile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66, convertito, con modificazioni, dalla legge 23 giugno 2014, n. 89,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«31 dicembre 2014»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6. All'art. 1, comma 3, della legge 1º ottobre  2012,  n.  177,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parole: «sei mesi» sono sostituite dalle seguenti: «dodici mesi».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(( 6-bis. Per l'anno 2016 sono confermate 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modalita'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di  riparto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 fondo sperimentale di riequilibrio provinciale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gia'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adottate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del Ministro dell'interno 4  maggio  2012,  pubblicato  nella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Gazzetta Ufficiale n. 145 del 23 giugno 2012. Alla ricognizione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risorse da ripartire e da  attribuire  si  provvede  annualmente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del Ministero dell'interno,  di  concerto  con  il 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dell'economia e  delle  finanze.  Per  l'anno  2016  i  trasferimenti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erariali non oggetto di fiscalizzazione,  corrisposti  dal 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dell'interno in  favore  delle  province  appartenenti  alla  Regione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siciliana e alla regione Sardegna,  sono  determinati  in  base  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dell'art. 10, comma 2, del decreto-legge 6  marzo  2014,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16, convertito, con modificazioni, dalla legge 2 maggio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68.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6-ter. All'art. 2257 del codice dell'ordinamento militare,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 decreto legislativo 15 marzo 2010, n. 66,  sono  apportate,  senza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nuovi o maggiori oneri a carico della finanza pubblica,  le  seguenti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1, le parole: «30 maggio 2012» sono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«30 maggio 2017»;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1-bis, le parole: «15 luglio  2012»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«15 luglio 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6-quater. All'art. 1, comma 379, della legge 23 dicembre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190, le parole: «al 31 dicembre 2015» sono sostituite dalle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«al 31 dicembre 2016».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4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Ampliamento dei termini per la richiesta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di contributo da parte degli enti in dissesto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3-bis, comma 1, del decreto-legge 10 ottobre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174, convertito, con modificazioni, dalla legge 7 dicembre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213, 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le parole: «Per gli anni 2012, 2013 e  2014»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«Dall'anno 2012 all'anno 2017»;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le parole: «dopo il 4 ottobre 2007 e fino alla data di entrata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 vigore del presente decreto» sono sostituite  dalle  seguenti:  «,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rispettivamente, dopo il 4 ottobre 2007 e fino alla data  di  entrata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 vigore  del  presente  decreto  per  i  contributi  relativi  agli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esercizi 2012, 2013 e 2014 e  dal  giorno  successivo  alla  data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entrata in vigore del presente decreto e fino al 31 dicembre 2015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 contributi relativi agli esercizi 2015, 2016 e 2017».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4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Proroga di termini in materia di prevenzione di delitti con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terroristica di matrice internazionale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4, comma 2-bis, del decreto-legge 27  luglio  2005,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144, convertito, con modificazioni, dalla legge 31  luglio  2005,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155, le parole: «Fino al  31  gennaio  2016»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«Fino al 31 gennaio 2017».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(( Art. 4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quater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Proroga di termini in materia di conservazione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dei dati di traffico telefonico e telematico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 4-bis  del  decreto-legge  18  febbraio  2015,  n.  7,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17  aprile  2015,  n.  43,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il comma 1 e' sostituito dal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«1. I dati relativi al traffico telefonico  o  telematico,  esclusi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comunque i contenuti di comunicazione, detenuti dagli  operatori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servizi di telecomunicazione alla data di  entrata  in  vigore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legge di conversione del presente decreto,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quelli relativi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traffico telefonico o telematico effettuato  successivamente  a  tale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data, sono conservati, in deroga a quanto  stabilito  dall'art.  132,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1, del codice di cui al decreto legislativo 30 giugno 2003,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196, e successive modificazioni, fino  al  30  giugno  2017,  per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accertamento e di repressione  dei  reati  di  cui  agli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articoli 51, comma 3-quater, e 407, comma 2, lettera a),  del  codice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 procedura penale»;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2, le parole:  «31  dicembre  2016»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«30 giugno 2017»;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c) al comma 3, le parole: «1° gennaio 2017» sono sostituite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«1° luglio 2017».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5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(( Proroghe in materia di beni 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culturali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e di turismo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3, comma 5, del decreto-legge 13 maggio  2011,  n.  70,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12 luglio 2011, n. 106,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«entro il 31 dicembre 2015» sono sostituite 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«entro il 30 giugno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(( 1-bis. All'art. 2, comma  5-ter,  del  decreto-legge  31  maggio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2014, n. 83, convertito, con modificazioni,  dalla  legge  29 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2014, n. 106, 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 al   primo   periodo,   dopo   le   parole:   «e   successive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modificazioni,» sono inserite le seguenti: «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struttura di supporto ivi prevista,», le parole: «e' assicurato»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sostituite dalle seguenti: «sono assicurati» e la cifra: «100.000»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sostituita dalla seguente: «500.000»;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secondo periodo, le parole:  «Dal  1°  gennaio  2016»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«Dal 1° gennaio 2017».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(( Art. 5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Proroga del finanziamento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del Museo tattile statale «Omero»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E' prorogata per  il  triennio  2016-2018  l'applicazione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di cui all'art. 5-ter,  comma  1,  del  decreto-legge  8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agosto 2013, n. 91, convertito,  con  modificazioni,  dalla  legge  7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ottobre  2013,  n.  112.  All'onere  derivante  dall'attuazione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comma, pari a 500.000 euro per  ciascuno  degli  anni  2016,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2017  e  2018,  si   provvede   mediante   corrispondente   riduzione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dell'autorizzazione di spesa di cui  all'art.  2,  comma  396,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legge 24 dicembre 2007, n. 244.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6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Proroga di termini in materie di competenza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del Ministero della salute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11, comma 3, del decreto legislativo 12 maggio 2015,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71, le parole: «sono rinnovati entro 8 mesi»,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«sono rinnovati entro 18 mesi».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 2. All'art. 15, comma 2, quinto periodo, del decreto-legge 6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95, convertito, con  modificazioni,  dalla  legge  7  agosto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135, le parole: «Entro il 1º gennaio 2016»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«Entro il 1º gennaio 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15 del decreto-legge 6 luglio 2012, n. 95,  convertito,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 modificazioni, dalla legge 7 agosto 2012, n. 135, il comma 16,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sostituito dal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«16. Le tariffe massime delle strutture  che  erogano  assistenza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ambulatoriale di cui al comma 15, valide dalla  data  di  entrata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vigore del decreto del  Ministro  previsto  dal  medesimo  comma  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le  tariffe  delle   prestazioni   relative   all'assistenza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protesica di cui all'art. 2, comma 380, della legge 24 dicembre 2007,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244, (( costituiscono  riferimento,  fino  ))  alla  data  del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settembre 2016, per la valutazione della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congruita'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delle  risorse 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carico  del  Servizio  sanitario   nazionale,   quali   principi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coordinamento  della  finanza  pubblica.  Le  tariffe  massime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strutture che erogano assistenza ospedaliera  di  cui  al  comma  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valide dalla data di entrata  in  vigore  del  decreto  del  Ministro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previsto dal medesimo comma 15, costituiscono riferimento, fino  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data del 31 dicembre 2016, per la valutazione della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congruita'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risorse a carico del Servizio sanitario nazionale, quali principi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coordinamento della finanza pubblica».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4. All'art. 2, comma 67-bis, della legge 23 dicembre 2009, n.  191,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quinto periodo, dopo le parole: «Per l'anno 2014», sono  inserite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(( «, per l'anno 2015 e per l'anno 2016» )).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(( 4-bis. All'art. 27 del decreto legislativo 6 maggio 2011, n. 68,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e successive modificazioni, dopo il comma 7 e' inserito il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«7-bis. Anche per l'anno 2016 e' prorogata l'individuazione, come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regioni  di  riferimento,  di  quelle  stabilite   dalla   Conferenza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permanente per i rapporti tra lo Stato,  le  regioni  e  le  province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autonome di Trento e di Bolzano nella seduta del 17 dicembre 2015,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la determinazione dei fabbisogni standard regionali in materia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sanita'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sono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altresi'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confermati  i  costi  pro  capite  per  livelli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assistenziali delle regioni di riferimento rilevati  dai  modelli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2013,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i medesimi pesi per classi di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adottati in sede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determinazione dei fabbisogni standard regionali per l'anno 2015».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7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Proroga di termini in materia di infrastrutture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e trasporti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8, comma 3-bis, del decreto-legge 31 dicembre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192, convertito, con modificazioni, dalla legge 27 febbraio 2015,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11, le parole: «31 dicembre 2015» sono sostituite dalle seguenti: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luglio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(( 1-bis. All'art. 10, comma 12-sexiesdecies, del decreto-legge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2014, n. 192, convertito, con modificazioni, dalla legge  27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febbraio 2015, n. 11, e' aggiunto,  in  fine,  il  seguente  periodo: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«Entro il 31 dicembre 2016 le risorse corrispondenti  alla  quota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cui  al  periodo  precedente  sono  utilizzate  dalle   regioni 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interventi e servizi nel settore  delle  infrastrutture  scolastiche,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della protezione civile,  del  dissesto  idrogeologico,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nonche'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patrimonio culturale» )).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253 del (( codice dei  contratti  pubblici  relativi 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lavori, servizi e forniture, di cui  al  ))  decreto  legislativo  12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aprile 2006, n. 163, 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9-bis,  primo  e  secondo  periodo,  le  parole: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2015» sono sostituite dalle seguenti: «31 luglio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15-bis le parole: «31 dicembre 2015»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«31 luglio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(( b-bis) al comma 20-bis, le parole:  «31  dicembre  2015»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«31 luglio 2016».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189, comma 5, del  ((  codice  di  cui  al  ))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legislativo 12 aprile 2006, n. 163, le  parole:  «31  dicembre  2015»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sostituite dalle seguenti: «31 luglio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4. Il termine di cui all'art. 357, comma 27, del (( regolamento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cui al )) decreto del Presidente della Repubblica 5 ottobre 2010,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207, come modificato dall'art.  8,  comma  9,  del  decreto-legge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2014, n. 192, convertito, con modificazioni, dalla legge  27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febbraio 2014, n. 11, e' prorogato al 31 luglio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(( 4-bis. All'art. 357, comma 19-bis, del  regolamento  di  cui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del Presidente della Repubblica 5 ottobre 2010,  n.  207,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«31 dicembre 2015» sono sostituite dalle seguenti: «31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2016».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5. All'art. 2, comma 3, del decreto-legge 25  marzo  2010,  n.  40,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convertito, con modificazioni, dalla legge 22 maggio 2010, n. 73,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«31  dicembre  2015» 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6. All'art. 15, comma 3-quinquies  del  decreto-legge  29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2011, n. 216, convertito, con modificazioni, dalla legge 24  febbraio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14, le  parole:  «30  giugno  2014»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«31 luglio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7. All'art. 26, comma 1-bis, del decreto-legge 24 aprile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66, convertito, con modificazioni, dalla legge 23 giugno 2014, n. 89,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«dal 1º gennaio 2016» sono sostituite dalle seguenti: «dal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1º gennaio 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8. All'art. 18, comma  8-quinquies,  del  decreto-legge  21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2013, n. 69, convertito, con  modificazioni,  dalla  legge  9  agosto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2013, n. 98, le parole: «31  dicembre  2015»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seguenti:  «31  dicembre  2016».   Restano   fermi   i   termini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conservazione dei residui previsti a legislazione vigente.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9. All'art. 15, comma 1, del decreto legislativo 15 luglio 2015,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112, e' aggiunto, in fine, il seguente  periodo:  «Nelle  more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stipula dei nuovi contratti di programma per il periodo  2016-2020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sino all'efficacia degli stessi,  il  contratto  di  programma  parte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servizi 2012-2014, stipulato dal Ministero delle infrastrutture e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trasporti con Rete Ferroviaria  Italiana  S.p.A.,  e'  prorogato,  ai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medesimi patti e condizioni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gia'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((  previsti  )),  per  il  periodo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necessario alla stipula del nuovo contratto e comunque non  oltre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31 dicembre 2016 con l'aggiornamento delle relative Tabelle.».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(( 9-bis. Il termine di cui all'art. 1, comma 1, primo periodo,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 12   settembre   2014,   n.   133,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11 novembre 2014, n. 164, e' prorogato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30 settembre 2017 e conseguentemente le parole: «Ferrovie dello Stato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S.p.A.» sono sostituite dalle seguenti:  «Rete  Ferroviaria  Italiana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S.p.A.».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9-ter. Il termine di  novanta  giorni  entro  cui  il  commissario,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nominato ai sensi dell'art. 1, comma 867,  della  legge  28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2015, n.  208,  predispone  un  piano  industriale  e'  prorogato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ulteriori trenta giorni. Entro lo stesso termine non  possono  essere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intraprese azioni esecutive, anche concorsuali, compresi gli atti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intervento nelle procedure esecutive pendenti,  nei  confronti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cui al citato art. 1, comma 867, della legge n.  208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2015. I pignoramenti eventualmente eseguiti non  vincolano  gli  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debitori e i terzi pignorati, i quali possono  disporre  delle  somme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per 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istituzionali  della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di  cui  al  primo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periodo.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10. All'art. 1, comma 165, sesto periodo,  della  legge  13 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2015, n. 107, le parole: «centottanta giorni dalla data di entrata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vigore della presente legge» sono sostituite dalle seguenti:  «il  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aprile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11. Per gli interventi di edilizia scolastica di  cui  all'art.  10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 decreto-legge  12  settembre  2013,  n.  104,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8 novembre 2013, n.  128,  ((  il  termine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previsto dall'art. 2, comma 5, del decreto del Ministro dell'economia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 delle finanze 23 gennaio 2015, pubblicato nella Gazzetta  Ufficiale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51 del 3 marzo 2015, per l'aggiudicazione provvisoria  dei  lavori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e' prorogato al 29 febbraio 2016. Il suddetto termine e' prorogato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30 aprile 2016 nel caso in cui le procedure di gara per l'affidamento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dei lavori bandite entro il 29 febbraio  2016  siano  andate  deserte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ovvero  prevedano  l'affidamento  congiunto  dei   lavori   e 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progettazione. Il termine e' inoltre prorogato al 15 ottobre 2016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gli appalti di lavori pubblici di importo superiore  alla  soglia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rilevanza comunitaria, di cui all'art. 28, comma 1, lettera  c),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codice di cui al decreto  legislativo  12  aprile  2006,  n.  163, 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condizione che i relativi bandi di gara siano pubblicati entro il  29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febbraio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11-bis.  Il  termine  di  cui  all'art.   5,   comma   2-bis,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28 maggio 2004, n. 136, convertito, con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legge 27  luglio  2004,  n.  186,  riferito  alle  nuove  norme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tecniche per la progettazione, la costruzione e l'adeguamento,  anche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sismico e idraulico, delle dighe  di  ritenuta  e'  prorogato  al  28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febbraio 2017.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11-ter. All'art. 111, comma 1, secondo periodo,  del  codice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strada, di cui al decreto legislativo  30  aprile  1992,  n.  285,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successive  modificazioni,  le  parole:  «31  dicembre   2015» 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sostituite dalle seguenti: «30 giugno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11-quater. L'applicazione delle disposizioni  di  cui  all'art.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866, della legge 28 dicembre 2015, n. 208, e' differita  al  1°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gennaio 2017. Conseguentemente nel Fondo di cui  al  citato  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866, della legge n. 208 del 2015, confluiscono  le  risorse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cui all'art. 1, comma 83, della legge 27 dicembre 2013, n.  147,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annualita'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2017, 2018 e 2019. Per le risorse  relative  agli  anni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2015 e 2016 si applicano 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modalita'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e le procedure di cui al citato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art. 1, comma 83, della legge n. 147 del 2013, e di cui  all'art.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comma 223, della legge 23 dicembre 2014, n. 190.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8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  di  termini  in  materia  di  competenza  del  Ministero  ((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dell'ambiente e ))della tutela del territorio e del mare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 All'art.  11  del  decreto-legge  31  agosto  2013,   n.   101,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30 ottobre 2013,  n.  125,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3-bis, le parole: «Fino al  31  dicembre  2015»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sostituite dalle seguenti: «Fino  al  31  dicembre  2016»  ((  ed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aggiunto, in fine, il seguente periodo: «Fino al 31 dicembre  2016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comunque non  oltre  il  collaudo  con  esito  positivo  della  piena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operativita'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 nuovo sistema di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tracciabilita'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individuato a  mezzo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 procedura ad evidenza pubblica, indetta dalla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Consip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Spa con bando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pubblicato il 26 giugno 2015, le sanzioni di  cui  all'art.  260-bis,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commi 1 e 2, del decreto legislativo 3  aprile  2006,  n.  152,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ridotte del 50 per cento.» ));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9-bis, le parole: «stabilito al 31 dicembre  2015»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 parole:   «sino   al   31   dicembre   2015»   sono   sostituite,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rispettivamente, dalle seguenti: «stabilito al 31  dicembre  2016»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«sino al 31 dicembre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(( b-bis) al comma  9-bis  e'  aggiunto,  in  fine,  il  seguente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periodo: «In ogni caso,  all'attuale  concessionaria  del  SISTRI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corrisposta, a titolo di anticipazione delle  somme  da  versare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l'indennizzo  dei  costi  di  produzione  e  salvo   conguaglio,   da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effettuare a seguito della procedura prevista dal periodo precedente,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la somma di 10 milioni di euro per l'anno 2015 e  di  10  milioni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euro  per  l'anno  2016.  Al  pagamento  delle  somme  a  titolo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anticipazione  provvede,  entro  il  31  marzo  2016,  il   Ministero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dell'ambiente e della tutela del territorio e  del  mare  nell'ambito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dei propri stanziamenti di bilancio».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273 del decreto legislativo 3 aprile 2006, n. 152, dopo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il comma 3 (( sono inseriti i seguenti )):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 «3-bis. Il termine del 1º gennaio 2016,  di  cui  al  comma  3,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prorogato al 1º gennaio 2017 per i grandi impianti di combustione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 quali sono state regolarmente presentate istanze di deroga ai sensi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dei commi 4  o  5.  Sino  alla  definitiva  pronuncia  dell'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Autorita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Competente in merito all'istanza, e comunque non oltre il 1º  gennaio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2017, le  relative  autorizzazioni  continuano  a  costituire  titolo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all'esercizio  a  condizione  che  il  gestore  rispetti   anche 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condizioni aggiuntive indicate nelle istanze di deroga.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3-ter. Il termine del 1°  gennaio  2016,  di  cui  al  comma  3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prorogato al 1° gennaio 2017 per i grandi impianti di combustione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 quali sono state regolarmente presentate, alla data del 31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2015, istanze di deroga ai sensi dei paragrafi 3.3  o  3.4  ((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parte I dell'allegato II  alla  parte  quinta  del  presente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ovvero ai sensi della parte II dell'allegato II alla parte quinta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decreto )). Sino alla  definitiva  pronuncia  dell'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Autorita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Competente in merito all'istanza, e comunque non oltre il 1°  gennaio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2017, le  relative  autorizzazioni  continuano  a  costituire  titolo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all'esercizio,  a  condizione  che  il  gestore  rispetti  anche 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condizioni aggiuntive indicate nelle istanze di deroga e rispetti dal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1° gennaio 2016, per gli  inquinanti  non  oggetto  di  richiesta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deroga, i pertinenti valori limite di emissione massimi  indicati  ((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nella parte II dell'allegato II alla parte  quinta  ))  del  presente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decreto».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6, comma 1, lettera  p),  del  decreto  legislativo  13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gennaio 2003, n. 36,  e  successive  modificazioni,  le  parole: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2010» sono sostituite dalle seguenti: «29 febbraio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9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Proroga di termini in materia di competenza del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Ministero delle politiche agricole alimentari e forestali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1, comma 298, primo periodo, della  legge  27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2013, n. 147, e successive modificazioni,  le  parole:  «fino  al 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2015» sono sostituite dalle seguenti:  «fino  al  30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2016,  limitatamente  alle  operazioni  di  pagamento  e  riscossione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riferite all'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annualita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' 2015 e alle precedenti,».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10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Proroga di termini in materia economica e finanziaria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10, comma 2-ter, del decreto-legge 8  aprile  2013,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35, convertito, con modificazioni, dalla legge 6 giugno 2013, n.  64,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«31 dicembre 2015» sono  sostituite  dalle  seguenti:  «30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giugno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(( 1-bis. All'art. 21, comma 1, del decreto legislativo 17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2014, n. 198, le  parole:  «entro  un  anno»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«entro diciotto mesi».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3-bis, comma 2, del decreto-legge 2 marzo 2012, n.  16,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26 aprile 2012, n. 44,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«31 dicembre  2015», 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(( 2-bis. All'art. 14, comma 11, del decreto legislativo  4  luglio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2014, n. 102,  le  parole:  «per  i  soli  anni  2015  e  2016»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sostituite dalle seguenti: «sino al 31 dicembre 2016»  e  le  parole: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«31 dicembre 2015»  sono  sostituite  dalle  seguenti:  «31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2-ter.  L'art.  19,  comma  2,  primo  periodo,  del  decreto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Presidente della Repubblica 26 ottobre 1972,  n.  633,  in  relazione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alle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formative  svolte  dagli  organismi  di   formazione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professionale che percepiscono contributi pubblici, anche erogati  ai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sensi dell'art. 12 della legge 7 agosto 1990, n. 241,  si  interpreta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nel senso che l'imposta sul valore aggiunto assolta sull'acquisto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beni e servizi e' detraibile se i beni e servizi acquistati con  tali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contributi  sono  utilizzati  per   l'effettuazione   di   operazioni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imponibili o che danno diritto alla detrazione.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2-quater.  Resta  ferma  la  detrazione  dell'imposta  sul   valore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aggiunto assolta sugli acquisti di beni e servizi dagli organismi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formazione professionale utilizzati nella realizzazione di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formative per l'acquisizione di una qualifica professionale,  per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quali  abbiano  percepito  contributi  a  fondo  perduto,  ai   sensi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dell'art. 12 della legge  7  agosto  1990,  n.  241,  sempre  che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detrazione sia stata operata anteriormente alla data  di  entrata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vigore  della  legge  di  conversione  del  presente  decreto  e  che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l'imposta  non  sia  stata  considerata   dall'ente   erogatore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contributo quale spesa ammessa al finanziamento.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2-quinquies. In  coerenza  con  quanto  previsto  dall'art.  7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regolamento di cui al  decreto  del  Presidente  della  Repubblica  3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ottobre 2008, n. 196, gli enti che, anche ai sensi dell'art. 12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legge 7 agosto 1990, n. 241, erogano contributi pubblici in relazione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alle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formative  svolte  dagli  organismi  di   formazione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professionale tengono conto,  nella  determinazione  dei  contributi,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dell'imposta sul valore aggiunto assolta sugli  acquisti  di  beni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servizi che, ai sensi dello stesso art. 7 del regolamento di  cui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 del Presidente della Repubblica n. 196 del 2008, si consideri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realmente e definitivamente sostenuta dal beneficiario.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2-sexies. Ai maggiori oneri di  cui  ai  commi  2-ter,  2-quater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2-quinquies, pari a 6 milioni di euro per l'anno 2016, a 5 milioni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euro per l'anno 2017 e a 3  milioni  di  euro  per  l'anno  2018,  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provvede mediante corrispondente riduzione, per i medesimi anni,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Fondo sociale per occupazione e formazione, di cui all'art. 18, comma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1,  lettera  a),  del  decreto-legge  29  novembre  2008,   n.   185,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convertito, con modificazioni, dalla legge 28 gennaio 2009, n. 2.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1, comma 141, della legge 24  dicembre  2012,  n.  228,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come modificato dall'art. 10, comma 6, del decreto-legge 31  dicembre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2014, n. 192, convertito, con modificazioni, dalla legge 27  febbraio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2015, n.  11,  le  parole:  «negli  anni  2013,  2014  e  2015»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sostituite dalle seguenti: «negli anni 2013, 2014, 2015 e  2016».  ((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 l'anno 2016 gli enti locali sono esclusi dal divieto  di  cui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citato art. 1, comma 141, della legge n. 228 del 2012.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4. All'art. 19, comma 14,  del  decreto  legislativo  17  settembre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2007, n. 164, le parole: «Fino al 31 dicembre 2015» 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«Fino al 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5. All'art. 6, comma 3, del decreto-legge 31 maggio  2010,  n.  78,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30 luglio 2010, n. 122,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«Sino al 31 dicembre 2015» sono  sostituite  dalle 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«Sino al 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6. All'art. 3, comma 1, del decreto-legge 6  luglio  2012,  n.  95,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7 agosto 2012, n. 135,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parole: «e 2015» sono sostituite dalle seguenti: «, 2015 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(( 6-bis. Le  richieste  di  cui  all'art.  56-bis,  comma  2,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21 giugno 2013, n. 69, convertito,  con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legge 9 agosto 2013, n. 98, possono essere effettuate,  secondo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modalita'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ivi indicate, a  decorrere  dalla  data  di  entrata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vigore della legge di conversione del presente decreto  ed  entro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termine perentorio del 31 dicembre 2016.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7. All'art. 3, comma 3, del decreto legislativo 28 settembre  2012,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178, dopo le parole: «di previsione 2013, 2014 e  2015,»  sono  ((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inserite )) le seguenti: «e per l'anno 2016 con riferimento  all'Ente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strumentale alla Croce Rossa Italiana,».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(( 7-bis.  La  rappresentanza,  il  patrocinio  e  l'assistenza  in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giudizio dell'Ente strumentale alla  Croce  Rossa  italiana,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2  del  decreto  legislativo  28  settembre  2012,  n.  178,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continuano a essere assicurati dall'Avvocatura dello Stato  ai  sensi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dell'art. 43 del testo unico di cui al regio decreto 30 ottobre 1933,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1611. La disposizione del precedente periodo e'  richiamata  nello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statuto dell'Ente, adottato con decreto del Ministro della salute,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concerto  con  il  Ministro  della  difesa,   sentito   il   Ministro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dell'economia e delle finanze.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7-ter. In considerazione della soppressione  dell'Ente  strumentale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alla Croce Rossa italiana, prevista per il 1° gennaio 2018,  all'art.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8, comma 2, decimo periodo,  del  decreto  legislativo  28  settembre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 n.  178,  le  parole:  «2016»   e   «2017»   sono 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rispettivamente dalle seguenti: «2017» e «2018».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7-quater. All'art. 49-quater del decreto-legge 21 giugno  2013,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69, convertito, con modificazioni, dalla legge 9 agosto 2013, n.  98,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1: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1) le parole: «l'Associazione italiana della Croce Rossa (CRI)»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sostituite dalle seguenti: «l'Ente strumentale alla Croce  Rossa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italiana»;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2)  le  parole:  «30  settembre  2013»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«30 giugno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3) le parole: «del direttore generale»  sono  sostituite  dalle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seguenti: «dell'amministratore»;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4) le parole: «per l'anno 2014» sono sostituite dalle seguenti: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«per l'anno 2016»;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5) dopo le parole: «pagamenti  dei  debiti  certi,  liquidi  ed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esigibili» sono inserite le seguenti: «, anche a  carico  di  singoli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comitati territoriali,  ivi  comprese  le  obbligazioni  estinte  nel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periodo 1° gennaio 2013-31 dicembre 2015 a  valere  su  anticipazioni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bancarie,»;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6) le parole da: «31 dicembre 2012» fino alla  fine  del  comma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sostituite dalle seguenti: «31 dicembre 2015, nei  limiti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disponibilita'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in conto residui iscritte in bilancio per l'anno  2016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e  non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piu'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necessarie  per  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 originarie,   relative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all'autorizzazione  di  spesa  di  cui  all'art.  1,  comma  10,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8 aprile 2013, n. 35,  convertito,  con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legge 6 giugno 2013, n. 64, e comunque limitatamente alla quota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non ancora erogata»;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al comma 2, la lettera a) e' sostituita dalla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«a)   dell'approvazione,   da   parte   delle   amministrazioni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vigilanti, ai sensi dell'art. 7 del decreto legislativo 28  settembre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178, del rendiconto per l'anno  2015  e  della  delibera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accertamento dei debiti di cui al comma 1 del presente articolo,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l'indicazione di misure idonee e congrue  di  copertura  annuale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rimborso dell'anticipazione di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liquidita'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maggiorata degli interessi,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adottata dal comitato di cui all'art. 2, comma  3,  lettera  a),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citato decreto legislativo n. 178 del  2012,  con  asseverazione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collegio dei revisori dei conti»;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c) il comma 2-bis e' sostituito dal seguente: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«2-bis. Le risorse  derivanti  dalle  riduzioni  del  finanziamento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previsto per l'Ente strumentale  alla  Croce  Rossa  italiana  e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l'Associazione della Croce Rossa  italiana,  ai  sensi  dell'art.  8,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2, del decreto legislativo 28 settembre 2012, n. 178, a  valere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sul finanziamento  del  Servizio  sanitario  nazionale,  a  decorrere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dall'anno di applicazione delle medesime riduzioni, sono vincolate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rimborso dell'anticipazione di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liquidita'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di  cui  al  comma  1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articolo, nella misura  di  6  milioni  di  euro  annui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l'intero  periodo  di  rimborso  della  medesima  anticipazione. 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predetto importo, ove non utilizzato per 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cui al primo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periodo,  costituisce  un'economia  per  il  bilancio  statale.  Fino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all'applicazione delle citate  riduzioni  e,  comunque,  in  caso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insufficienza del predetto  importo,  il  Ministero  dell'economia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delle finanze e' autorizzato a trattenere le risorse necessarie, fino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 concorrenza della rata  da  rimborsare,  a  valere  sulle  somme 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qualunque titolo dovute dallo Stato all'Ente strumentale  alla  Croce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Rossa italiana o all'Associazione della Croce Rossa italiana.  Tenuto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conto di quanto previsto dall'art. 4, comma 1, lettera c), del citato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decreto legislativo n. 178  del  2012,  i  proventi  derivanti  dalla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dismissione del patrimonio  immobiliare  dell'Ente  strumentale  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Croce Rossa italiana o dell'Associazione della Croce  Rossa  italiana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prioritariamente destinati  al  rimborso  dell'anticipazione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liquidita'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di cui al comma 1 del presente articolo».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8. All'art. 8, comma 30, (( quarto periodo )), del decreto-legge  6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2011, n. 201, convertito, con modificazioni, dalla legge  22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2011, n. 214, le parole: «31 dicembre 2014»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«31 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(( 8-bis. Anche per l'anno 2016 e' prorogato l'utilizzo delle somme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iscritte in conto residui nell'anno 2015 nel  bilancio  dello  Stato,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relative all'applicazione delle disposizioni  normative  in  tema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split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payment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introdotte dall'art. 1, comma 629,  lettera  b),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legge 23 dicembre 2014, n. 190.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8-ter. All'art. 6, comma 16, del decreto-legge 6  luglio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95, convertito, con modificazioni, dalla legge 7 agosto 2012, n. 135,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le parole: «2014, 2015 e 2016» sono sostituite dalle seguenti: «2014,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2015, 2016 e 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8-quater. All'art. 2, comma 1, del decreto-legge 31 maggio 2010,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78, convertito, con modificazioni, dalla legge  30  luglio  2010,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122, le parole: «limitatamente al periodo 2011-2016» sono  sostituite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dalle seguenti: «limitatamente al periodo 2011-2017».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8-quinquies. L'applicazione delle disposizioni di cui  all'art.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9, lettera b),  della  legge  15  dicembre  2014,  n.  186,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prorogata al 31 dicembre  2016  al  fine  di  consentire  l'integrale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passaggio di tutto il personale  nella  sezione  «Dogane»  del  ruolo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dell'Agenzia delle dogane e dei monopoli con conseguente soppressione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delle distinte sezioni all'interno del ruolo unico del personale  non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dirigenziale, nei limiti delle risorse disponibili di cui all'art.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comma 346, lettera e), della legge 24 dicembre 2007, n. 244.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8-sexies. Al fine di  consentire  il  pagamento  dei  compensi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lavoro  straordinario  ai  corpi   di   polizia,   nelle   more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perfezionamento  del  decreto  del  Ministro  dell'interno,  di 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43, tredicesimo comma, della legge 1° aprile 1981,  n.  121,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prorogati all'anno 2016 i limiti massimi stabiliti  dal  decreto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adottato ai sensi del medesimo art. 43, tredicesimo comma, per l'anno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2015.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Art. 11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Proroga di termini relativi a interventi emergenziali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11, comma 2, del decreto-legge  31  dicembre  2014,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192, convertito, con modificazioni, dalla legge 27 febbraio 2015,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11, le parole: «31 dicembre 2015» sono sostituite dalle seguenti: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All'art. 8, comma 7, del decreto-legge 6  giugno  2012,  n.  74,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1º agosto 2012, n. 122,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successive modificazioni, le  parole:  «31  dicembre  2015»,  ovunque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ricorrono, sono sostituite dalle seguenti: «30 settembre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 2-bis.  Il  termine  di  scadenza  dello  stato  di   emergenza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conseguente agli eventi sismici del 20  e  29  maggio  2012,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1,  comma  3,  del  decreto-legge  6  giugno  2012,  n.  74,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1° agosto 2012, n. 122,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prorogato al 31 dicembre 2018.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2-ter. Al comma 14-bis dell'art. 10  del  decreto-legge  22  giugno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83, convertito, con  modificazioni,  dalla  legge  7  agosto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2012, n. 134, al primo periodo, le parole: «negli anni 2015  e  2016»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sono sostituite dalle seguenti: «negli anni 2015, 2016, 2017 e  2018»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e, al secondo periodo, le parole: «per ciascuno  degli  anni  2015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2016» sono sostituite dalle seguenti: «per ciascuno degli anni  2015,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2016, 2017 e 2018».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5, comma 1, del decreto-legge 10 dicembre 2013, n. 136,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6 febbraio 2014, n. 6,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parole: «31  dicembre  2015»  sono  sostituite  dalle  seguenti:  «31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dicembre 2016».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((  3-bis.  Il  termine  del  31  dicembre   2015   relativo   alle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disposizioni di cui all'ordinanza del Presidente  del  Consiglio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ministri n. 3554 del  5  dicembre  2006,  pubblicata  nella  Gazzetta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Ufficiale n. 288 del 12 dicembre 2006, stabilito dall'art.  5,  comma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5, del decreto-legge  10  dicembre  2013,  n.  136,  convertito,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6 febbraio 2014,  n.  6,  come  modificato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dall'art. 9, comma 4-quinquies, del decreto-legge 31  dicembre  2014,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n. 192, convertito, con modificazioni, dalla legge 27 febbraio  2015,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n. 11, e' prorogato al 31 dicembre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 3-ter. Per lo  svolgimento  di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attivita'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di  supporto  tecnico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amministrativo alla regione Campania in attuazione  degli  interventi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 bonifica di cui all'art. 2, comma 1, lettera a), del decreto-legge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25 novembre 2015, n. 185, convertito, con modificazioni, dalla  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22 gennaio 2016, n. 9, l'Agenzia regionale campana per la difesa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suolo continua ad avvalersi del personale con rapporto  di  lavoro 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tempo determinato attualmente in  servizio,  ai  sensi  dell'art.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 426,  della  legge  23  dicembre  2014,  n.  190,  nelle  more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dell'attuazione delle procedure di reclutamento previste dall'art. 9,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36, del decreto-legge 31 maggio 2010, n.  78,  convertito,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modificazioni, dalla legge 30 luglio 2010, n. 122.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3-quater. Il termine di cui all'art. 3, comma 2-bis, primo periodo,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 decreto-legge  28  gennaio   2014,   n.   4,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28 marzo 2014, n. 50, come sostituito  dal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7-bis dell'art. 1 del decreto-legge  12  maggio  2014,  n.  74,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26 giugno 2014, n. 93,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prorogato al 31 dicembre 2016. Ai relativi  oneri  si  provvede,  nel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limite massimo di 500.000 euro, a valere  sulle  risorse  disponibili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contabilita'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speciali  di  cui  all'art.  2,  comma  6, 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6 giugno 2012, n. 74,  convertito,  con  modificazioni,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legge 1° agosto 2012, n.  122,  ricorrendo  eventualmente  alla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ridefinizione degli interventi programmati.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3-quinquies. Per consentire la  prosecuzione  degli  interventi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bonifica dei siti inquinati nella terra dei fuochi, il termine del 31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2015, previsto dall'art. 5, comma 5,  del  decreto-legge  10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2013, n. 136, convertito, con modificazioni, dalla  legge  6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febbraio 2014, n. 6,  per  garantire  la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continuita'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dell'efficacia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delle disposizioni di cui all'art. 11 dell'ordinanza  del  Presidente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Consiglio dei ministri n. 3891 del 4 agosto 2010, e' prorogato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31 luglio 2016.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(( Art. 11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Proroga di termini in materia ambientale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Il termine di cui all'art. 33, comma 10,  del  decreto-legge  12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settembre 2014, n. 133, convertito, con modificazioni, dalla legge 11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novembre 2014, n. 164, e' prorogato di sessanta giorni.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 2.  Entro  trenta  giorni  dall'approvazione   del   programma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risanamento ambientale e rigenerazione urbana di cui all'art. 33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decreto-legge  12   settembre   2014,   n.   133,   convertito,   con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modificazioni, dalla legge 11 novembre 2014, n. 164, o di stralci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detto programma relativi a  interventi  urgenti  o  propedeutici,  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risorse residue dei fondi stanziati  dal  Ministero  dell'ambiente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tutela del territorio e del  mare  per  il  sito  di  interesse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nazionale «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Bagnoli-Coroglio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» ed erogati  al  comune  di  Napoli,  non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ancora impegnate alla  data  di  entrata  in  vigore  della  presente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disposizione,  sono   destinate   al   finanziamento   dei   medesimi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interventi, secondo gli indirizzi della cabina di  regia  di  cui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comma 13 del medesimo art. 33 del decreto-legge n. 133 del 2014.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All'art.  33  del  decreto-legge  12  settembre  2014,  n.  133,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11 novembre 2014, n.  164,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sono apportate le seguenti modificazioni: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a) al comma 12, le parole da: «Il Soggetto Attuatore  costituisce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allo scopo una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per azioni» fino alla  fine  del  comma  sono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sostituite  dalle  seguenti:  «La   trascrizione   del   decreto 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trasferimento al  Soggetto  Attuatore  produce  gli  effetti  di  cui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all'art. 2644, secondo  comma,  del  codice  civile.  Alla  procedura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fallimentare della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Bagnoli Futura  Spa  e'  riconosciuto  un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importo corrispondente al  valore  di  mercato  delle  aree  e  degli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immobili trasferiti, rilevato dall'Agenzia del demanio alla data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trasferimento della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proprieta'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>. Tale importo e' versato alla curatela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fallimentare mediante strumenti finanziari, di durata non superiore 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quindici anni decorrenti  dalla  data  di  entrata  in  vigore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presente disposizione, emessi su mercati regolamentati  dal  Soggetto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Attuatore, anche al  fine  di  soddisfare  ulteriori  fabbisogni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interventi necessari all'attuazione del programma di cui al comma  8.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L'emissione degli strumenti finanziari di cui al presente  comma  non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comporta l'esclusione dai limiti relativi  al  trattamento  economico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stabiliti dall'art. 23-bis del decreto-legge 6 dicembre 2011, n. 201,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convertito, con modificazioni, dalla legge 22 dicembre 2011, n.  214.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Dalla trascrizione del decreto di trasferimento e alla  consegna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suddetti titoli, tutti i diritti relativi alle aree e  agli  immobili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trasferiti, ivi compresi quelli inerenti alla procedura  fallimentare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Bagnoli  Futura  Spa,  sono  estinti  e  le  relative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trascrizioni cancellate. La trascrizione  del  predetto  decreto,  da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>effettuare entro sessanta giorni dalla  data  di  entrata  in  vigore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della presente disposizione, e gli altri atti previsti  dal  presente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comma e conseguenti sono esenti da imposte di registro, di bollo e da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ogni  altro  onere  e  imposta.  Il  Soggetto  Attuatore  ha  diritto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all'incasso delle somme rivenienti dagli atti di  disposizione  delle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aree e degli  immobili  ad  esso  trasferiti,  secondo  le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modalita'</w:t>
      </w:r>
      <w:proofErr w:type="spellEnd"/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indicate con decreto del Presidente del Consiglio  dei  ministri,  da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emanare entro novanta giorni dalla comunicazione della determinazione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del valore suddetto da parte dell'Agenzia del demanio. Restano  fermi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gli eventuali obblighi a carico dei creditori fallimentari o dei loro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aventi causa a titolo di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responsabilita'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per i costi della bonifica»;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b) il comma 13.1 e' abrogato;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c) al comma 13-quater,  le  parole:  «ovvero  della 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societa'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 da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quest'ultimo costituita» sono soppresse.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12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Credito d'imposta per promuovere 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tracciabilita'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delle vendite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giornali e la modernizzazione della rete di distribuzione e vendita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della stampa quotidiana e periodica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Per favorire l'attuazione del  piano  di  modernizzazione  della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rete di distribuzione e vendita della stampa quotidiana e  periodica,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previsto dall'art. 4, comma 1, del decreto-legge 18 maggio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63, convertito, con modificazioni, dalla legge  16  luglio  2012,  n.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103, ed al fine di rendere effettivamente fruibile  alle  imprese  il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credito d'imposta ivi previsto, il termine a decorrere dal  quale  e'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obbligatorio assicurare la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tracciabilita'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delle vendite e delle rese,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e' prorogato al 31 dicembre 2016. Il credito  d'imposta  previsto  al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medesimo  comma  1  per  sostenere  l'adeguamento  tecnologico  degli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operatori della rete, distributori ed edicolanti, e' conseguentemente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riconosciuto per l'anno 2016, a valere sulle  risorse  stanziate  per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tale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finalita'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dal medesimo comma  1,  come  integrate  dall'art.  1,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comma 335, della legge 27 dicembre 2013, n. 147.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Il Fondo per  la  compensazione  degli  effetti  finanziari  non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previsti a legislazione vigente  conseguenti  all'attualizzazione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contributi pluriennali, di cui all'art. 6, comma 2, del decreto-legge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7 ottobre 2008, n. 154, convertito, con modificazioni, dalla legge  4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dicembre 2008, n. 189, e successive modificazioni, e' ridotto di 13,3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milioni di euro per il 2016.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(( Art. 12 bis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Proroga del termine dei  lavori  della  Commissione  parlamentare  di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inchiesta sul rapimento e sulla morte di Aldo Moro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Il termine per  la  conclusione  dei  lavori  della  Commissione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parlamentare di inchiesta sul rapimento e sulla morte di  Aldo  Moro,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previsto dal comma 1 dell'art. 2 della legge 30 maggio 2014,  n.  82,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e' prorogato sino alla fine della XVII legislatura.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(( Art. 12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Proroga di termini in materia di competenza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della Presidenza del Consiglio dei ministri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All'art. 4, comma 2, della  legge  30  marzo  2004,  n.  92,  la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parola: «dieci» e' sostituita dalla seguente: «venti».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2. Le domande di cui al comma 1 dell'art. 4 della  legge  30  marzo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2004, n. 92, corredate della relativa  documentazione,  sono  inviate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alla Commissione di cui all'art. 5 della medesima  legge  n.  92  del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2004.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3. All'attuazione delle disposizioni di cui al presente articolo si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provvede nell'ambito delle risorse umane, finanziarie  e  strumentali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disponibili  a  legislazione  vigente  e,  comunque,  senza  nuovi  o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maggiori oneri per la finanza pubblica.))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(( Art. 12 </w:t>
      </w:r>
      <w:proofErr w:type="spellStart"/>
      <w:r w:rsidRPr="00BD5164">
        <w:rPr>
          <w:rFonts w:ascii="Times New Roman" w:hAnsi="Times New Roman" w:cs="Times New Roman"/>
          <w:sz w:val="32"/>
          <w:szCs w:val="32"/>
        </w:rPr>
        <w:t>quater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Proroga della durata in carica del Consiglio nazionale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e dei Consigli regionali dell'Ordine dei giornalisti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 I  componenti   del   Consiglio   nazionale   dell'Ordine   dei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giornalisti, di cui all'art. 17 della legge 3 febbraio 1963, n. 69,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dei Consigli regionali di cui all'art. 3 della medesima legge  n.  69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del 1963 rimangono in carica sino al 31 dicembre 2016. ))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     Art. 13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                        Entrata in vigore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 xml:space="preserve">  1. Il presente decreto entra in vigore il giorno stesso  della  sua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r w:rsidRPr="00BD5164">
        <w:rPr>
          <w:rFonts w:ascii="Times New Roman" w:hAnsi="Times New Roman" w:cs="Times New Roman"/>
          <w:sz w:val="32"/>
          <w:szCs w:val="32"/>
        </w:rPr>
        <w:t>pubblicazione nella Gazzetta Ufficiale della  Repubblica  italiana  e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  <w:proofErr w:type="spellStart"/>
      <w:r w:rsidRPr="00BD5164">
        <w:rPr>
          <w:rFonts w:ascii="Times New Roman" w:hAnsi="Times New Roman" w:cs="Times New Roman"/>
          <w:sz w:val="32"/>
          <w:szCs w:val="32"/>
        </w:rPr>
        <w:t>sara'</w:t>
      </w:r>
      <w:proofErr w:type="spellEnd"/>
      <w:r w:rsidRPr="00BD5164">
        <w:rPr>
          <w:rFonts w:ascii="Times New Roman" w:hAnsi="Times New Roman" w:cs="Times New Roman"/>
          <w:sz w:val="32"/>
          <w:szCs w:val="32"/>
        </w:rPr>
        <w:t xml:space="preserve"> presentato alle Camere per la conversione in legge. </w:t>
      </w:r>
    </w:p>
    <w:p w:rsidR="004862D6" w:rsidRPr="00BD5164" w:rsidRDefault="004862D6" w:rsidP="00EC1467">
      <w:pPr>
        <w:pStyle w:val="Testonormale"/>
        <w:rPr>
          <w:rFonts w:ascii="Times New Roman" w:hAnsi="Times New Roman" w:cs="Times New Roman"/>
          <w:sz w:val="32"/>
          <w:szCs w:val="32"/>
        </w:rPr>
      </w:pPr>
    </w:p>
    <w:sectPr w:rsidR="004862D6" w:rsidRPr="00BD5164" w:rsidSect="00EC146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5A86"/>
    <w:rsid w:val="004862D6"/>
    <w:rsid w:val="00493ECE"/>
    <w:rsid w:val="009F5D0D"/>
    <w:rsid w:val="00BD5164"/>
    <w:rsid w:val="00CC5A86"/>
    <w:rsid w:val="00E30164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C14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14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10486</Words>
  <Characters>59773</Characters>
  <Application>Microsoft Office Word</Application>
  <DocSecurity>0</DocSecurity>
  <Lines>498</Lines>
  <Paragraphs>140</Paragraphs>
  <ScaleCrop>false</ScaleCrop>
  <Company/>
  <LinksUpToDate>false</LinksUpToDate>
  <CharactersWithSpaces>70119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Totaro</dc:creator>
  <cp:lastModifiedBy>Elvira Russo</cp:lastModifiedBy>
  <cp:revision>2</cp:revision>
  <dcterms:created xsi:type="dcterms:W3CDTF">2016-05-05T09:48:00Z</dcterms:created>
  <dcterms:modified xsi:type="dcterms:W3CDTF">2016-05-05T09:48:00Z</dcterms:modified>
</cp:coreProperties>
</file>